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68" w:rsidRPr="009B53C4" w:rsidRDefault="008D6968" w:rsidP="008D6968">
      <w:pPr>
        <w:pStyle w:val="a3"/>
        <w:spacing w:after="0" w:afterAutospacing="0" w:line="48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B53C4">
        <w:rPr>
          <w:b/>
          <w:color w:val="000000"/>
          <w:sz w:val="28"/>
          <w:szCs w:val="28"/>
        </w:rPr>
        <w:t>Перечень документов, необходимых для прохождения медицинского осмотра студентов 1 курса очной формы обучения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 xml:space="preserve">1. Сертификат прививок (или сведения о прививках из поликлиники по месту </w:t>
      </w:r>
      <w:r>
        <w:rPr>
          <w:color w:val="000000"/>
          <w:sz w:val="28"/>
          <w:szCs w:val="28"/>
        </w:rPr>
        <w:t>жительства) – ксерокопия (</w:t>
      </w:r>
      <w:r w:rsidRPr="009B53C4">
        <w:rPr>
          <w:color w:val="000000"/>
          <w:sz w:val="28"/>
          <w:szCs w:val="28"/>
        </w:rPr>
        <w:t>1 шт.</w:t>
      </w:r>
      <w:r>
        <w:rPr>
          <w:color w:val="000000"/>
          <w:sz w:val="28"/>
          <w:szCs w:val="28"/>
        </w:rPr>
        <w:t>)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>2. Результат флюорографического обследования за последний год – оригинал</w:t>
      </w:r>
      <w:r>
        <w:rPr>
          <w:color w:val="000000"/>
          <w:sz w:val="28"/>
          <w:szCs w:val="28"/>
        </w:rPr>
        <w:t xml:space="preserve"> (1 шт.), ксерокопия (</w:t>
      </w:r>
      <w:r w:rsidRPr="009B53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B53C4">
        <w:rPr>
          <w:color w:val="000000"/>
          <w:sz w:val="28"/>
          <w:szCs w:val="28"/>
        </w:rPr>
        <w:t>шт.</w:t>
      </w:r>
      <w:r>
        <w:rPr>
          <w:color w:val="000000"/>
          <w:sz w:val="28"/>
          <w:szCs w:val="28"/>
        </w:rPr>
        <w:t>)</w:t>
      </w:r>
    </w:p>
    <w:p w:rsidR="008D6968" w:rsidRPr="009B53C4" w:rsidRDefault="008D6968" w:rsidP="008D6968">
      <w:pPr>
        <w:pStyle w:val="a3"/>
        <w:spacing w:after="0" w:afterAutospacing="0" w:line="480" w:lineRule="auto"/>
        <w:jc w:val="both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 xml:space="preserve">3. </w:t>
      </w:r>
      <w:proofErr w:type="gramStart"/>
      <w:r w:rsidRPr="009B53C4">
        <w:rPr>
          <w:color w:val="000000"/>
          <w:sz w:val="28"/>
          <w:szCs w:val="28"/>
        </w:rPr>
        <w:t xml:space="preserve">Результат анализа крови </w:t>
      </w:r>
      <w:r>
        <w:rPr>
          <w:rFonts w:eastAsiaTheme="minorEastAsia" w:hint="eastAsia"/>
          <w:color w:val="000000"/>
          <w:sz w:val="28"/>
          <w:szCs w:val="28"/>
        </w:rPr>
        <w:t xml:space="preserve">(RW) </w:t>
      </w:r>
      <w:r w:rsidRPr="009B53C4">
        <w:rPr>
          <w:color w:val="000000"/>
          <w:sz w:val="28"/>
          <w:szCs w:val="28"/>
        </w:rPr>
        <w:t>на МРП (</w:t>
      </w:r>
      <w:proofErr w:type="spellStart"/>
      <w:r w:rsidRPr="009B53C4">
        <w:rPr>
          <w:color w:val="000000"/>
          <w:sz w:val="28"/>
          <w:szCs w:val="28"/>
        </w:rPr>
        <w:t>микрореакция</w:t>
      </w:r>
      <w:proofErr w:type="spellEnd"/>
      <w:r w:rsidRPr="009B53C4">
        <w:rPr>
          <w:color w:val="000000"/>
          <w:sz w:val="28"/>
          <w:szCs w:val="28"/>
        </w:rPr>
        <w:t xml:space="preserve"> </w:t>
      </w:r>
      <w:proofErr w:type="spellStart"/>
      <w:r w:rsidRPr="009B53C4">
        <w:rPr>
          <w:color w:val="000000"/>
          <w:sz w:val="28"/>
          <w:szCs w:val="28"/>
        </w:rPr>
        <w:t>претипитации</w:t>
      </w:r>
      <w:proofErr w:type="spellEnd"/>
      <w:r w:rsidRPr="009B53C4">
        <w:rPr>
          <w:color w:val="000000"/>
          <w:sz w:val="28"/>
          <w:szCs w:val="28"/>
        </w:rPr>
        <w:t>,</w:t>
      </w:r>
      <w:proofErr w:type="gramEnd"/>
      <w:r w:rsidRPr="009B53C4">
        <w:rPr>
          <w:color w:val="000000"/>
          <w:sz w:val="28"/>
          <w:szCs w:val="28"/>
        </w:rPr>
        <w:t xml:space="preserve"> </w:t>
      </w:r>
      <w:proofErr w:type="gramStart"/>
      <w:r w:rsidRPr="009B53C4">
        <w:rPr>
          <w:color w:val="000000"/>
          <w:sz w:val="28"/>
          <w:szCs w:val="28"/>
        </w:rPr>
        <w:t>определяющая</w:t>
      </w:r>
      <w:proofErr w:type="gramEnd"/>
      <w:r w:rsidRPr="009B53C4">
        <w:rPr>
          <w:color w:val="000000"/>
          <w:sz w:val="28"/>
          <w:szCs w:val="28"/>
        </w:rPr>
        <w:t xml:space="preserve"> наличие антител к возбудителю сифилиса в крови)</w:t>
      </w:r>
      <w:r>
        <w:rPr>
          <w:color w:val="000000"/>
          <w:sz w:val="28"/>
          <w:szCs w:val="28"/>
        </w:rPr>
        <w:t xml:space="preserve"> –</w:t>
      </w:r>
      <w:r w:rsidRPr="009B5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оригинал (1 шт.), </w:t>
      </w:r>
      <w:r w:rsidRPr="009B53C4">
        <w:rPr>
          <w:color w:val="000000"/>
          <w:sz w:val="28"/>
          <w:szCs w:val="28"/>
        </w:rPr>
        <w:t>ср</w:t>
      </w:r>
      <w:r>
        <w:rPr>
          <w:color w:val="000000"/>
          <w:sz w:val="28"/>
          <w:szCs w:val="28"/>
        </w:rPr>
        <w:t xml:space="preserve">ок </w:t>
      </w:r>
      <w:r w:rsidRPr="009B53C4">
        <w:rPr>
          <w:color w:val="000000"/>
          <w:sz w:val="28"/>
          <w:szCs w:val="28"/>
        </w:rPr>
        <w:t>действия 8 дней.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 xml:space="preserve">4. Ксерокопии указанных документов (юношам по 1 шт., девушкам по 2 шт., </w:t>
      </w:r>
      <w:r>
        <w:rPr>
          <w:color w:val="000000"/>
          <w:sz w:val="28"/>
          <w:szCs w:val="28"/>
        </w:rPr>
        <w:t xml:space="preserve">иностранным </w:t>
      </w:r>
      <w:r w:rsidRPr="009B53C4">
        <w:rPr>
          <w:color w:val="000000"/>
          <w:sz w:val="28"/>
          <w:szCs w:val="28"/>
        </w:rPr>
        <w:t xml:space="preserve">студентам </w:t>
      </w:r>
      <w:r>
        <w:rPr>
          <w:color w:val="000000"/>
          <w:sz w:val="28"/>
          <w:szCs w:val="28"/>
        </w:rPr>
        <w:t xml:space="preserve">по 3 </w:t>
      </w:r>
      <w:r>
        <w:rPr>
          <w:rFonts w:eastAsiaTheme="minorEastAsia"/>
          <w:color w:val="000000"/>
          <w:sz w:val="28"/>
          <w:szCs w:val="28"/>
        </w:rPr>
        <w:t>шт.</w:t>
      </w:r>
      <w:r w:rsidRPr="009B53C4">
        <w:rPr>
          <w:color w:val="000000"/>
          <w:sz w:val="28"/>
          <w:szCs w:val="28"/>
        </w:rPr>
        <w:t>):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медицинский страховой полис (продленный </w:t>
      </w:r>
      <w:r w:rsidRPr="009B53C4">
        <w:rPr>
          <w:color w:val="000000"/>
          <w:sz w:val="28"/>
          <w:szCs w:val="28"/>
        </w:rPr>
        <w:t>до 2010 г. или нового образца);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>- паспорт (</w:t>
      </w:r>
      <w:r>
        <w:rPr>
          <w:color w:val="000000"/>
          <w:sz w:val="28"/>
          <w:szCs w:val="28"/>
        </w:rPr>
        <w:t>страницы с фото и пропиской</w:t>
      </w:r>
      <w:r w:rsidRPr="009B53C4">
        <w:rPr>
          <w:color w:val="000000"/>
          <w:sz w:val="28"/>
          <w:szCs w:val="28"/>
        </w:rPr>
        <w:t>);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>-с</w:t>
      </w:r>
      <w:r>
        <w:rPr>
          <w:color w:val="000000"/>
          <w:sz w:val="28"/>
          <w:szCs w:val="28"/>
        </w:rPr>
        <w:t>траховое пенсионное свидетельство</w:t>
      </w:r>
      <w:r w:rsidRPr="009B53C4">
        <w:rPr>
          <w:color w:val="000000"/>
          <w:sz w:val="28"/>
          <w:szCs w:val="28"/>
        </w:rPr>
        <w:t>.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b/>
          <w:color w:val="000000"/>
          <w:sz w:val="28"/>
          <w:szCs w:val="28"/>
        </w:rPr>
      </w:pPr>
      <w:r w:rsidRPr="009B53C4">
        <w:rPr>
          <w:b/>
          <w:color w:val="000000"/>
          <w:sz w:val="28"/>
          <w:szCs w:val="28"/>
        </w:rPr>
        <w:t>Обрати</w:t>
      </w:r>
      <w:r>
        <w:rPr>
          <w:b/>
          <w:color w:val="000000"/>
          <w:sz w:val="28"/>
          <w:szCs w:val="28"/>
        </w:rPr>
        <w:t>те</w:t>
      </w:r>
      <w:r w:rsidRPr="009B53C4">
        <w:rPr>
          <w:b/>
          <w:color w:val="000000"/>
          <w:sz w:val="28"/>
          <w:szCs w:val="28"/>
        </w:rPr>
        <w:t xml:space="preserve"> внимание:</w:t>
      </w:r>
    </w:p>
    <w:p w:rsidR="008D6968" w:rsidRPr="009B53C4" w:rsidRDefault="008D6968" w:rsidP="008D6968">
      <w:pPr>
        <w:pStyle w:val="a3"/>
        <w:spacing w:after="0" w:afterAutospacing="0" w:line="480" w:lineRule="auto"/>
        <w:jc w:val="both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>- При на</w:t>
      </w:r>
      <w:r>
        <w:rPr>
          <w:color w:val="000000"/>
          <w:sz w:val="28"/>
          <w:szCs w:val="28"/>
        </w:rPr>
        <w:t xml:space="preserve">личии хронических заболеваний  необходима </w:t>
      </w:r>
      <w:r w:rsidRPr="009B53C4">
        <w:rPr>
          <w:color w:val="000000"/>
          <w:sz w:val="28"/>
          <w:szCs w:val="28"/>
        </w:rPr>
        <w:t>выписка из амбулаторной карты;</w:t>
      </w:r>
    </w:p>
    <w:p w:rsidR="008D6968" w:rsidRPr="009B53C4" w:rsidRDefault="008D6968" w:rsidP="008D6968">
      <w:pPr>
        <w:pStyle w:val="a3"/>
        <w:spacing w:after="0" w:afterAutospacing="0" w:line="480" w:lineRule="auto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lastRenderedPageBreak/>
        <w:t>- Студенты-инвалиды дополнительно предоставляют копию справки об инвалидности;</w:t>
      </w:r>
    </w:p>
    <w:p w:rsidR="008D6968" w:rsidRPr="009B53C4" w:rsidRDefault="008D6968" w:rsidP="008D6968">
      <w:pPr>
        <w:pStyle w:val="a3"/>
        <w:spacing w:after="0" w:afterAutospacing="0" w:line="480" w:lineRule="auto"/>
        <w:jc w:val="both"/>
        <w:rPr>
          <w:color w:val="000000"/>
          <w:sz w:val="28"/>
          <w:szCs w:val="28"/>
        </w:rPr>
      </w:pPr>
      <w:r w:rsidRPr="001E798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Студентам необходимо предоставить медицинскую справку формы</w:t>
      </w:r>
      <w:r w:rsidRPr="001E7980">
        <w:rPr>
          <w:color w:val="000000"/>
          <w:sz w:val="28"/>
          <w:szCs w:val="28"/>
        </w:rPr>
        <w:t xml:space="preserve"> 086-У с места жительства со сроком годности 3 месяца</w:t>
      </w:r>
      <w:r>
        <w:rPr>
          <w:color w:val="000000"/>
          <w:sz w:val="28"/>
          <w:szCs w:val="28"/>
        </w:rPr>
        <w:t xml:space="preserve"> (оригинал (1 шт.), копия (</w:t>
      </w:r>
      <w:r w:rsidRPr="001E7980">
        <w:rPr>
          <w:color w:val="000000"/>
          <w:sz w:val="28"/>
          <w:szCs w:val="28"/>
        </w:rPr>
        <w:t xml:space="preserve">1 </w:t>
      </w:r>
      <w:proofErr w:type="spellStart"/>
      <w:proofErr w:type="gramStart"/>
      <w:r w:rsidRPr="001E7980">
        <w:rPr>
          <w:color w:val="000000"/>
          <w:sz w:val="28"/>
          <w:szCs w:val="28"/>
        </w:rPr>
        <w:t>шт</w:t>
      </w:r>
      <w:proofErr w:type="spellEnd"/>
      <w:proofErr w:type="gramEnd"/>
      <w:r w:rsidRPr="001E7980">
        <w:rPr>
          <w:color w:val="000000"/>
          <w:sz w:val="28"/>
          <w:szCs w:val="28"/>
        </w:rPr>
        <w:t>);</w:t>
      </w:r>
    </w:p>
    <w:p w:rsidR="008D6968" w:rsidRPr="009B53C4" w:rsidRDefault="008D6968" w:rsidP="008D6968">
      <w:pPr>
        <w:pStyle w:val="a3"/>
        <w:spacing w:after="0" w:afterAutospacing="0" w:line="480" w:lineRule="auto"/>
        <w:jc w:val="both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>- Студенты, использующие контактные линзы, приходят на осмотр к окулисту без линз, снятых накануне мед</w:t>
      </w:r>
      <w:r>
        <w:rPr>
          <w:color w:val="000000"/>
          <w:sz w:val="28"/>
          <w:szCs w:val="28"/>
        </w:rPr>
        <w:t>ицинского</w:t>
      </w:r>
      <w:r w:rsidRPr="009B53C4">
        <w:rPr>
          <w:color w:val="000000"/>
          <w:sz w:val="28"/>
          <w:szCs w:val="28"/>
        </w:rPr>
        <w:t xml:space="preserve"> осмотра, либо имея при себе контейнер для линз;</w:t>
      </w:r>
    </w:p>
    <w:p w:rsidR="008D6968" w:rsidRPr="009B53C4" w:rsidRDefault="008D6968" w:rsidP="008D6968">
      <w:pPr>
        <w:pStyle w:val="a3"/>
        <w:spacing w:after="0" w:afterAutospacing="0" w:line="480" w:lineRule="auto"/>
        <w:jc w:val="both"/>
        <w:rPr>
          <w:color w:val="000000"/>
          <w:sz w:val="28"/>
          <w:szCs w:val="28"/>
        </w:rPr>
      </w:pPr>
      <w:r w:rsidRPr="009B53C4">
        <w:rPr>
          <w:color w:val="000000"/>
          <w:sz w:val="28"/>
          <w:szCs w:val="28"/>
        </w:rPr>
        <w:t>- Студентам, использующим ночные контактные линзы, необходимо иметь на руках справку, заверенную офтальмологом, с указанием остроты зрения. Срок действия справки шесть месяцев.</w:t>
      </w:r>
    </w:p>
    <w:p w:rsidR="00A74991" w:rsidRDefault="00A74991" w:rsidP="008D6968">
      <w:pPr>
        <w:pStyle w:val="a3"/>
        <w:spacing w:after="0" w:afterAutospacing="0" w:line="480" w:lineRule="auto"/>
      </w:pPr>
    </w:p>
    <w:sectPr w:rsidR="00A7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D6"/>
    <w:rsid w:val="001C6925"/>
    <w:rsid w:val="00642A93"/>
    <w:rsid w:val="008D6968"/>
    <w:rsid w:val="00A31B15"/>
    <w:rsid w:val="00A74991"/>
    <w:rsid w:val="00C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 Наиля Рашитовна</dc:creator>
  <cp:lastModifiedBy>Галимуллин Булат</cp:lastModifiedBy>
  <cp:revision>4</cp:revision>
  <dcterms:created xsi:type="dcterms:W3CDTF">2017-07-24T10:10:00Z</dcterms:created>
  <dcterms:modified xsi:type="dcterms:W3CDTF">2017-07-25T08:56:00Z</dcterms:modified>
</cp:coreProperties>
</file>